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54A" w:rsidRDefault="00B1554A" w:rsidP="00B155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b/>
          <w:lang w:eastAsia="en-US" w:bidi="en-US"/>
        </w:rPr>
      </w:pPr>
    </w:p>
    <w:bookmarkStart w:id="0" w:name="_GoBack"/>
    <w:bookmarkEnd w:id="0"/>
    <w:p w:rsidR="00042071" w:rsidRDefault="006A6E68" w:rsidP="00B155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b/>
          <w:lang w:eastAsia="en-US" w:bidi="en-US"/>
        </w:rPr>
      </w:pPr>
      <w:r w:rsidRPr="00921BB6">
        <w:rPr>
          <w:rFonts w:ascii="Arial" w:eastAsia="Arial" w:hAnsi="Arial"/>
          <w:b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AF5B9E0" wp14:editId="1FE8A8E8">
                <wp:simplePos x="0" y="0"/>
                <wp:positionH relativeFrom="margin">
                  <wp:align>center</wp:align>
                </wp:positionH>
                <wp:positionV relativeFrom="paragraph">
                  <wp:posOffset>317615</wp:posOffset>
                </wp:positionV>
                <wp:extent cx="6428105" cy="311150"/>
                <wp:effectExtent l="0" t="0" r="0" b="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8105" cy="3117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BB6" w:rsidRPr="00DF5795" w:rsidRDefault="00042071" w:rsidP="006A6E68">
                            <w:pPr>
                              <w:pStyle w:val="NormalWeb"/>
                              <w:spacing w:before="0" w:beforeAutospacing="0" w:after="0" w:afterAutospacing="0" w:line="216" w:lineRule="auto"/>
                              <w:jc w:val="center"/>
                              <w:rPr>
                                <w:rFonts w:ascii="Roboto" w:hAnsi="Roboto"/>
                                <w:b/>
                                <w:i/>
                                <w:sz w:val="30"/>
                              </w:rPr>
                            </w:pPr>
                            <w:r w:rsidRPr="00DF5795">
                              <w:rPr>
                                <w:rFonts w:ascii="Roboto" w:eastAsiaTheme="minorHAnsi" w:hAnsi="Roboto" w:cstheme="minorHAnsi"/>
                                <w:b/>
                                <w:i/>
                                <w:sz w:val="30"/>
                                <w:highlight w:val="lightGray"/>
                                <w:lang w:eastAsia="en-US"/>
                              </w:rPr>
                              <w:t>Invitation à une r</w:t>
                            </w:r>
                            <w:r w:rsidR="00DA7164" w:rsidRPr="00DF5795">
                              <w:rPr>
                                <w:rFonts w:ascii="Roboto" w:eastAsiaTheme="minorHAnsi" w:hAnsi="Roboto" w:cstheme="minorHAnsi"/>
                                <w:b/>
                                <w:i/>
                                <w:sz w:val="30"/>
                                <w:highlight w:val="lightGray"/>
                                <w:lang w:eastAsia="en-US"/>
                              </w:rPr>
                              <w:t xml:space="preserve">éunion sur </w:t>
                            </w:r>
                            <w:r w:rsidRPr="00DF5795">
                              <w:rPr>
                                <w:rFonts w:ascii="Roboto" w:eastAsiaTheme="minorHAnsi" w:hAnsi="Roboto" w:cstheme="minorHAnsi"/>
                                <w:b/>
                                <w:i/>
                                <w:sz w:val="30"/>
                                <w:highlight w:val="lightGray"/>
                                <w:lang w:eastAsia="en-US"/>
                              </w:rPr>
                              <w:t xml:space="preserve">les </w:t>
                            </w:r>
                            <w:r w:rsidR="00DA7164" w:rsidRPr="00DF5795">
                              <w:rPr>
                                <w:rFonts w:ascii="Roboto" w:eastAsiaTheme="minorHAnsi" w:hAnsi="Roboto" w:cstheme="minorHAnsi"/>
                                <w:b/>
                                <w:i/>
                                <w:sz w:val="30"/>
                                <w:highlight w:val="lightGray"/>
                                <w:lang w:eastAsia="en-US"/>
                              </w:rPr>
                              <w:t>formes de mécanisation légère en forêt</w:t>
                            </w:r>
                          </w:p>
                          <w:p w:rsidR="00921BB6" w:rsidRPr="00DF5795" w:rsidRDefault="00921BB6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F5B9E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25pt;width:506.15pt;height:24.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" stroked="f">
                <v:textbox>
                  <w:txbxContent>
                    <w:p w:rsidR="00921BB6" w:rsidRPr="00DF5795" w:rsidRDefault="00042071" w:rsidP="006A6E68">
                      <w:pPr>
                        <w:pStyle w:val="NormalWeb"/>
                        <w:spacing w:before="0" w:beforeAutospacing="0" w:after="0" w:afterAutospacing="0" w:line="216" w:lineRule="auto"/>
                        <w:jc w:val="center"/>
                        <w:rPr>
                          <w:rFonts w:ascii="Roboto" w:hAnsi="Roboto"/>
                          <w:b/>
                          <w:i/>
                          <w:sz w:val="30"/>
                        </w:rPr>
                      </w:pPr>
                      <w:r w:rsidRPr="00DF5795">
                        <w:rPr>
                          <w:rFonts w:ascii="Roboto" w:eastAsiaTheme="minorHAnsi" w:hAnsi="Roboto" w:cstheme="minorHAnsi"/>
                          <w:b/>
                          <w:i/>
                          <w:sz w:val="30"/>
                          <w:highlight w:val="lightGray"/>
                          <w:lang w:eastAsia="en-US"/>
                        </w:rPr>
                        <w:t>Invitation à une r</w:t>
                      </w:r>
                      <w:r w:rsidR="00DA7164" w:rsidRPr="00DF5795">
                        <w:rPr>
                          <w:rFonts w:ascii="Roboto" w:eastAsiaTheme="minorHAnsi" w:hAnsi="Roboto" w:cstheme="minorHAnsi"/>
                          <w:b/>
                          <w:i/>
                          <w:sz w:val="30"/>
                          <w:highlight w:val="lightGray"/>
                          <w:lang w:eastAsia="en-US"/>
                        </w:rPr>
                        <w:t xml:space="preserve">éunion sur </w:t>
                      </w:r>
                      <w:r w:rsidRPr="00DF5795">
                        <w:rPr>
                          <w:rFonts w:ascii="Roboto" w:eastAsiaTheme="minorHAnsi" w:hAnsi="Roboto" w:cstheme="minorHAnsi"/>
                          <w:b/>
                          <w:i/>
                          <w:sz w:val="30"/>
                          <w:highlight w:val="lightGray"/>
                          <w:lang w:eastAsia="en-US"/>
                        </w:rPr>
                        <w:t xml:space="preserve">les </w:t>
                      </w:r>
                      <w:r w:rsidR="00DA7164" w:rsidRPr="00DF5795">
                        <w:rPr>
                          <w:rFonts w:ascii="Roboto" w:eastAsiaTheme="minorHAnsi" w:hAnsi="Roboto" w:cstheme="minorHAnsi"/>
                          <w:b/>
                          <w:i/>
                          <w:sz w:val="30"/>
                          <w:highlight w:val="lightGray"/>
                          <w:lang w:eastAsia="en-US"/>
                        </w:rPr>
                        <w:t>formes de mécanisation légère en forêt</w:t>
                      </w:r>
                    </w:p>
                    <w:p w:rsidR="00921BB6" w:rsidRPr="00DF5795" w:rsidRDefault="00921BB6">
                      <w:pPr>
                        <w:rPr>
                          <w:i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E269B" w:rsidRPr="00CF5AEF" w:rsidRDefault="00042071" w:rsidP="003E269B">
      <w:pPr>
        <w:pStyle w:val="NormalWeb"/>
        <w:spacing w:line="264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Arial" w:eastAsia="Arial" w:hAnsi="Arial"/>
          <w:b/>
          <w:sz w:val="20"/>
          <w:szCs w:val="20"/>
          <w:lang w:eastAsia="en-US" w:bidi="en-US"/>
        </w:rPr>
        <w:tab/>
      </w:r>
      <w:r w:rsidR="006A6E68">
        <w:rPr>
          <w:rFonts w:ascii="Roboto Condensed" w:hAnsi="Roboto Condensed"/>
        </w:rPr>
        <w:t>Madame</w:t>
      </w:r>
      <w:r w:rsidR="003E269B" w:rsidRPr="00CF5AEF">
        <w:rPr>
          <w:rFonts w:ascii="Roboto Condensed" w:hAnsi="Roboto Condensed"/>
        </w:rPr>
        <w:t>,</w:t>
      </w:r>
      <w:r w:rsidR="006A6E68">
        <w:rPr>
          <w:rFonts w:ascii="Roboto Condensed" w:hAnsi="Roboto Condensed"/>
        </w:rPr>
        <w:t xml:space="preserve"> Monsieur,</w:t>
      </w:r>
      <w:r w:rsidR="003E269B" w:rsidRPr="00CF5AEF">
        <w:rPr>
          <w:rFonts w:ascii="Roboto Condensed" w:hAnsi="Roboto Condensed"/>
        </w:rPr>
        <w:t xml:space="preserve"> </w:t>
      </w:r>
    </w:p>
    <w:p w:rsidR="00042071" w:rsidRDefault="003E269B" w:rsidP="00042071">
      <w:pPr>
        <w:pStyle w:val="NormalWeb"/>
        <w:spacing w:after="120" w:line="264" w:lineRule="auto"/>
        <w:jc w:val="both"/>
        <w:rPr>
          <w:rFonts w:ascii="Roboto Condensed" w:hAnsi="Roboto Condensed"/>
        </w:rPr>
      </w:pPr>
      <w:r w:rsidRPr="00CF5AEF">
        <w:rPr>
          <w:rFonts w:ascii="Roboto Condensed" w:hAnsi="Roboto Condensed"/>
        </w:rPr>
        <w:tab/>
      </w:r>
      <w:r w:rsidR="00F704FF">
        <w:rPr>
          <w:rFonts w:ascii="Roboto Condensed" w:hAnsi="Roboto Condensed"/>
        </w:rPr>
        <w:t>Le Centre National de la Propriété Forestière AURA (CNPF) et l</w:t>
      </w:r>
      <w:r w:rsidRPr="00CF5AEF">
        <w:rPr>
          <w:rFonts w:ascii="Roboto Condensed" w:hAnsi="Roboto Condensed"/>
        </w:rPr>
        <w:t>e Groupement des Sylviculteurs du Massif du Pilat</w:t>
      </w:r>
      <w:r w:rsidR="00F704FF">
        <w:rPr>
          <w:rFonts w:ascii="Roboto Condensed" w:hAnsi="Roboto Condensed"/>
        </w:rPr>
        <w:t xml:space="preserve"> (GSMP)</w:t>
      </w:r>
      <w:r w:rsidR="006A6E68">
        <w:rPr>
          <w:rFonts w:ascii="Roboto Condensed" w:hAnsi="Roboto Condensed"/>
        </w:rPr>
        <w:t xml:space="preserve">, </w:t>
      </w:r>
      <w:r w:rsidR="00DF5795">
        <w:rPr>
          <w:rFonts w:ascii="Roboto Condensed" w:hAnsi="Roboto Condensed"/>
        </w:rPr>
        <w:t xml:space="preserve">vous convient à la visite </w:t>
      </w:r>
      <w:r w:rsidR="00DA7164">
        <w:rPr>
          <w:rFonts w:ascii="Roboto Condensed" w:hAnsi="Roboto Condensed"/>
        </w:rPr>
        <w:t xml:space="preserve">d’un chantier forestier réalisé </w:t>
      </w:r>
      <w:r w:rsidR="00814565">
        <w:rPr>
          <w:rFonts w:ascii="Roboto Condensed" w:hAnsi="Roboto Condensed"/>
        </w:rPr>
        <w:t xml:space="preserve">en « petite mécanisation », c’est-à-dire </w:t>
      </w:r>
      <w:r w:rsidR="00DA7164">
        <w:rPr>
          <w:rFonts w:ascii="Roboto Condensed" w:hAnsi="Roboto Condensed"/>
        </w:rPr>
        <w:t xml:space="preserve">avec </w:t>
      </w:r>
      <w:r w:rsidR="00164710">
        <w:rPr>
          <w:rFonts w:ascii="Roboto Condensed" w:hAnsi="Roboto Condensed"/>
        </w:rPr>
        <w:t xml:space="preserve">une </w:t>
      </w:r>
      <w:proofErr w:type="spellStart"/>
      <w:r w:rsidR="00164710">
        <w:rPr>
          <w:rFonts w:ascii="Roboto Condensed" w:hAnsi="Roboto Condensed"/>
        </w:rPr>
        <w:t>a</w:t>
      </w:r>
      <w:r w:rsidR="00696851">
        <w:rPr>
          <w:rFonts w:ascii="Roboto Condensed" w:hAnsi="Roboto Condensed"/>
        </w:rPr>
        <w:t>bat</w:t>
      </w:r>
      <w:r w:rsidR="00164710">
        <w:rPr>
          <w:rFonts w:ascii="Roboto Condensed" w:hAnsi="Roboto Condensed"/>
        </w:rPr>
        <w:t>t</w:t>
      </w:r>
      <w:r w:rsidR="00696851">
        <w:rPr>
          <w:rFonts w:ascii="Roboto Condensed" w:hAnsi="Roboto Condensed"/>
        </w:rPr>
        <w:t>euse</w:t>
      </w:r>
      <w:proofErr w:type="spellEnd"/>
      <w:r w:rsidR="00696851">
        <w:rPr>
          <w:rFonts w:ascii="Roboto Condensed" w:hAnsi="Roboto Condensed"/>
        </w:rPr>
        <w:t xml:space="preserve"> </w:t>
      </w:r>
      <w:r w:rsidR="00DA7164">
        <w:rPr>
          <w:rFonts w:ascii="Roboto Condensed" w:hAnsi="Roboto Condensed"/>
        </w:rPr>
        <w:t xml:space="preserve"> ayant des dimensions plus faible</w:t>
      </w:r>
      <w:r w:rsidR="00814565">
        <w:rPr>
          <w:rFonts w:ascii="Roboto Condensed" w:hAnsi="Roboto Condensed"/>
        </w:rPr>
        <w:t>s</w:t>
      </w:r>
      <w:r w:rsidR="00DA7164">
        <w:rPr>
          <w:rFonts w:ascii="Roboto Condensed" w:hAnsi="Roboto Condensed"/>
        </w:rPr>
        <w:t xml:space="preserve"> que les standards que l’on retrouve couramment. L’objectif de cette visite de terrain </w:t>
      </w:r>
      <w:r w:rsidR="00DF5795">
        <w:rPr>
          <w:rFonts w:ascii="Roboto Condensed" w:hAnsi="Roboto Condensed"/>
        </w:rPr>
        <w:t>est de vous montrer un</w:t>
      </w:r>
      <w:r w:rsidR="00D600FC">
        <w:rPr>
          <w:rFonts w:ascii="Roboto Condensed" w:hAnsi="Roboto Condensed"/>
        </w:rPr>
        <w:t xml:space="preserve"> chantier </w:t>
      </w:r>
      <w:r w:rsidR="00DF5795">
        <w:rPr>
          <w:rFonts w:ascii="Roboto Condensed" w:hAnsi="Roboto Condensed"/>
        </w:rPr>
        <w:t>mécanisé</w:t>
      </w:r>
      <w:r w:rsidR="006A6E68">
        <w:rPr>
          <w:rFonts w:ascii="Roboto Condensed" w:hAnsi="Roboto Condensed"/>
        </w:rPr>
        <w:t xml:space="preserve"> dans une</w:t>
      </w:r>
      <w:r w:rsidR="00D600FC">
        <w:rPr>
          <w:rFonts w:ascii="Roboto Condensed" w:hAnsi="Roboto Condensed"/>
        </w:rPr>
        <w:t xml:space="preserve"> coupe</w:t>
      </w:r>
      <w:r w:rsidR="00F704FF">
        <w:rPr>
          <w:rFonts w:ascii="Roboto Condensed" w:hAnsi="Roboto Condensed"/>
        </w:rPr>
        <w:t xml:space="preserve"> de</w:t>
      </w:r>
      <w:r w:rsidR="00D600FC">
        <w:rPr>
          <w:rFonts w:ascii="Roboto Condensed" w:hAnsi="Roboto Condensed"/>
        </w:rPr>
        <w:t xml:space="preserve"> </w:t>
      </w:r>
      <w:r w:rsidR="006A6E68">
        <w:rPr>
          <w:rFonts w:ascii="Roboto Condensed" w:hAnsi="Roboto Condensed"/>
        </w:rPr>
        <w:t>jardinage</w:t>
      </w:r>
      <w:r w:rsidR="00D600FC">
        <w:rPr>
          <w:rFonts w:ascii="Roboto Condensed" w:hAnsi="Roboto Condensed"/>
        </w:rPr>
        <w:t>, l’</w:t>
      </w:r>
      <w:r w:rsidR="00DA7164">
        <w:rPr>
          <w:rFonts w:ascii="Roboto Condensed" w:hAnsi="Roboto Condensed"/>
        </w:rPr>
        <w:t>impact et l’intérêt d</w:t>
      </w:r>
      <w:r w:rsidR="00042071">
        <w:rPr>
          <w:rFonts w:ascii="Roboto Condensed" w:hAnsi="Roboto Condensed"/>
        </w:rPr>
        <w:t xml:space="preserve">u travail avec </w:t>
      </w:r>
      <w:r w:rsidR="00F9284D">
        <w:rPr>
          <w:rFonts w:ascii="Roboto Condensed" w:hAnsi="Roboto Condensed"/>
        </w:rPr>
        <w:t>du petit matériel.</w:t>
      </w:r>
      <w:r w:rsidR="00DA7164">
        <w:rPr>
          <w:rFonts w:ascii="Roboto Condensed" w:hAnsi="Roboto Condensed"/>
        </w:rPr>
        <w:t xml:space="preserve"> </w:t>
      </w:r>
    </w:p>
    <w:p w:rsidR="003E269B" w:rsidRDefault="00042071" w:rsidP="00042071">
      <w:pPr>
        <w:pStyle w:val="NormalWeb"/>
        <w:spacing w:after="120" w:line="264" w:lineRule="auto"/>
        <w:jc w:val="both"/>
        <w:rPr>
          <w:rFonts w:ascii="Roboto Condensed" w:hAnsi="Roboto Condensed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6B575E6B" wp14:editId="11CE1740">
            <wp:simplePos x="0" y="0"/>
            <wp:positionH relativeFrom="margin">
              <wp:posOffset>5897880</wp:posOffset>
            </wp:positionH>
            <wp:positionV relativeFrom="paragraph">
              <wp:posOffset>541655</wp:posOffset>
            </wp:positionV>
            <wp:extent cx="647700" cy="1056870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rbre_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056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0B8C9888" wp14:editId="2BC43DBF">
            <wp:simplePos x="0" y="0"/>
            <wp:positionH relativeFrom="margin">
              <wp:posOffset>106680</wp:posOffset>
            </wp:positionH>
            <wp:positionV relativeFrom="paragraph">
              <wp:posOffset>549910</wp:posOffset>
            </wp:positionV>
            <wp:extent cx="647700" cy="105687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rbre_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056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Roboto Condensed" w:hAnsi="Roboto Condensed"/>
        </w:rPr>
        <w:tab/>
      </w:r>
      <w:r w:rsidR="00C64F80">
        <w:rPr>
          <w:rFonts w:ascii="Roboto Condensed" w:hAnsi="Roboto Condensed"/>
        </w:rPr>
        <w:t xml:space="preserve">Cette réunion </w:t>
      </w:r>
      <w:r w:rsidR="00D600FC">
        <w:rPr>
          <w:rFonts w:ascii="Roboto Condensed" w:hAnsi="Roboto Condensed"/>
        </w:rPr>
        <w:t>se déroulera uniquement en forêt</w:t>
      </w:r>
      <w:r w:rsidR="00F704FF">
        <w:rPr>
          <w:rFonts w:ascii="Roboto Condensed" w:hAnsi="Roboto Condensed"/>
        </w:rPr>
        <w:t>. M</w:t>
      </w:r>
      <w:r w:rsidR="00C64F80">
        <w:rPr>
          <w:rFonts w:ascii="Roboto Condensed" w:hAnsi="Roboto Condensed"/>
        </w:rPr>
        <w:t>er</w:t>
      </w:r>
      <w:r w:rsidR="00F704FF">
        <w:rPr>
          <w:rFonts w:ascii="Roboto Condensed" w:hAnsi="Roboto Condensed"/>
        </w:rPr>
        <w:t xml:space="preserve">ci de prévoir une tenue adaptée. </w:t>
      </w:r>
      <w:r>
        <w:rPr>
          <w:rFonts w:ascii="Roboto Condensed" w:hAnsi="Roboto Condensed"/>
        </w:rPr>
        <w:t>Cette visite est gratuite</w:t>
      </w:r>
      <w:r w:rsidR="006A6E68">
        <w:rPr>
          <w:rFonts w:ascii="Roboto Condensed" w:hAnsi="Roboto Condensed"/>
        </w:rPr>
        <w:t>, et ouvert</w:t>
      </w:r>
      <w:r w:rsidR="00BB2937">
        <w:rPr>
          <w:rFonts w:ascii="Roboto Condensed" w:hAnsi="Roboto Condensed"/>
        </w:rPr>
        <w:t>e</w:t>
      </w:r>
      <w:r w:rsidR="006A6E68">
        <w:rPr>
          <w:rFonts w:ascii="Roboto Condensed" w:hAnsi="Roboto Condensed"/>
        </w:rPr>
        <w:t xml:space="preserve"> à tous les adhérents du GSMP</w:t>
      </w:r>
      <w:r>
        <w:rPr>
          <w:rFonts w:ascii="Roboto Condensed" w:hAnsi="Roboto Condensed"/>
        </w:rPr>
        <w:t xml:space="preserve">. </w:t>
      </w:r>
    </w:p>
    <w:p w:rsidR="003E269B" w:rsidRDefault="003E269B" w:rsidP="003E269B">
      <w:pPr>
        <w:pStyle w:val="NormalWeb"/>
        <w:spacing w:before="0" w:beforeAutospacing="0" w:after="0" w:afterAutospacing="0"/>
        <w:jc w:val="both"/>
        <w:rPr>
          <w:rFonts w:ascii="Roboto Condensed" w:hAnsi="Roboto Condensed"/>
        </w:rPr>
      </w:pPr>
      <w:r w:rsidRPr="00815B2F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3C53B4F" wp14:editId="70812C33">
                <wp:simplePos x="0" y="0"/>
                <wp:positionH relativeFrom="margin">
                  <wp:posOffset>418465</wp:posOffset>
                </wp:positionH>
                <wp:positionV relativeFrom="paragraph">
                  <wp:posOffset>40640</wp:posOffset>
                </wp:positionV>
                <wp:extent cx="5783580" cy="634365"/>
                <wp:effectExtent l="0" t="0" r="26670" b="1079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6343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0DD" w:rsidRDefault="00042071" w:rsidP="003E269B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Roboto Condensed" w:hAnsi="Roboto Condensed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42071">
                              <w:rPr>
                                <w:rFonts w:ascii="Roboto Condensed" w:hAnsi="Roboto Condensed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>13/05/2026 à partir de 12</w:t>
                            </w:r>
                            <w:r w:rsidR="003E269B" w:rsidRPr="00042071">
                              <w:rPr>
                                <w:rFonts w:ascii="Roboto Condensed" w:hAnsi="Roboto Condensed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>h</w:t>
                            </w:r>
                            <w:r w:rsidRPr="00042071">
                              <w:rPr>
                                <w:rFonts w:ascii="Roboto Condensed" w:hAnsi="Roboto Condensed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>00</w:t>
                            </w:r>
                            <w:r w:rsidR="001C30DD">
                              <w:rPr>
                                <w:rFonts w:ascii="Roboto Condensed" w:hAnsi="Roboto Condensed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 : Au stade de foot de </w:t>
                            </w:r>
                            <w:proofErr w:type="spellStart"/>
                            <w:r w:rsidR="001C30DD">
                              <w:rPr>
                                <w:rFonts w:ascii="Roboto Condensed" w:hAnsi="Roboto Condensed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>Planfoy</w:t>
                            </w:r>
                            <w:proofErr w:type="spellEnd"/>
                          </w:p>
                          <w:p w:rsidR="003E269B" w:rsidRPr="00042071" w:rsidRDefault="001C30DD" w:rsidP="003E269B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Roboto Condensed" w:hAnsi="Roboto Condensed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Roboto Condensed" w:hAnsi="Roboto Condensed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384 chemin du </w:t>
                            </w:r>
                            <w:proofErr w:type="spellStart"/>
                            <w:r>
                              <w:rPr>
                                <w:rFonts w:ascii="Roboto Condensed" w:hAnsi="Roboto Condensed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>Vignolet</w:t>
                            </w:r>
                            <w:proofErr w:type="spellEnd"/>
                            <w:r>
                              <w:rPr>
                                <w:rFonts w:ascii="Roboto Condensed" w:hAnsi="Roboto Condensed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, 42660 </w:t>
                            </w:r>
                            <w:proofErr w:type="spellStart"/>
                            <w:r>
                              <w:rPr>
                                <w:rFonts w:ascii="Roboto Condensed" w:hAnsi="Roboto Condensed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>Planfoy</w:t>
                            </w:r>
                            <w:proofErr w:type="spellEnd"/>
                          </w:p>
                          <w:p w:rsidR="00C64F80" w:rsidRPr="00042071" w:rsidRDefault="00C64F80" w:rsidP="003E269B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Roboto Condensed" w:hAnsi="Roboto Condensed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42071">
                              <w:rPr>
                                <w:rFonts w:ascii="Roboto Condensed" w:hAnsi="Roboto Condensed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>Coordonnées GPS du lieu de RDV </w:t>
                            </w:r>
                            <w:proofErr w:type="gramStart"/>
                            <w:r w:rsidRPr="00042071">
                              <w:rPr>
                                <w:rFonts w:ascii="Roboto Condensed" w:hAnsi="Roboto Condensed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  <w:r w:rsidR="00042071" w:rsidRPr="00042071">
                              <w:rPr>
                                <w:rFonts w:ascii="Roboto Condensed" w:hAnsi="Roboto Condensed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="00992C9F">
                              <w:rPr>
                                <w:rFonts w:ascii="Roboto Condensed" w:hAnsi="Roboto Condensed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>45.374461</w:t>
                            </w:r>
                            <w:proofErr w:type="gramEnd"/>
                            <w:r w:rsidR="00992C9F">
                              <w:rPr>
                                <w:rFonts w:ascii="Roboto Condensed" w:hAnsi="Roboto Condensed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>, 4.449127</w:t>
                            </w:r>
                          </w:p>
                          <w:p w:rsidR="003E269B" w:rsidRPr="00042071" w:rsidRDefault="003E269B" w:rsidP="003E269B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Roboto Condensed" w:hAnsi="Roboto Condensed" w:cstheme="minorHAnsi"/>
                                <w:i/>
                                <w:sz w:val="28"/>
                                <w:szCs w:val="28"/>
                              </w:rPr>
                            </w:pPr>
                            <w:r w:rsidRPr="00042071">
                              <w:rPr>
                                <w:rFonts w:ascii="Roboto Condensed" w:hAnsi="Roboto Condensed" w:cstheme="minorHAnsi"/>
                                <w:i/>
                                <w:sz w:val="28"/>
                                <w:szCs w:val="28"/>
                              </w:rPr>
                              <w:t>Prévoir une tenue adaptée</w:t>
                            </w:r>
                            <w:r w:rsidR="00042071" w:rsidRPr="00042071">
                              <w:rPr>
                                <w:rFonts w:ascii="Roboto Condensed" w:hAnsi="Roboto Condensed" w:cstheme="minorHAnsi"/>
                                <w:i/>
                                <w:sz w:val="28"/>
                                <w:szCs w:val="28"/>
                              </w:rPr>
                              <w:t xml:space="preserve"> pour une visite en forêt</w:t>
                            </w:r>
                            <w:r w:rsidRPr="00042071">
                              <w:rPr>
                                <w:rFonts w:ascii="Roboto Condensed" w:hAnsi="Roboto Condensed" w:cstheme="minorHAnsi"/>
                                <w:i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C53B4F" id="_x0000_s1028" type="#_x0000_t202" style="position:absolute;left:0;text-align:left;margin-left:32.95pt;margin-top:3.2pt;width:455.4pt;height:49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" fillcolor="#d8d8d8 [2732]">
                <v:textbox style="mso-fit-shape-to-text:t">
                  <w:txbxContent>
                    <w:p w:rsidR="001C30DD" w:rsidRDefault="00042071" w:rsidP="003E269B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Roboto Condensed" w:hAnsi="Roboto Condensed" w:cstheme="minorHAnsi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042071">
                        <w:rPr>
                          <w:rFonts w:ascii="Roboto Condensed" w:hAnsi="Roboto Condensed" w:cstheme="minorHAnsi"/>
                          <w:b/>
                          <w:sz w:val="28"/>
                          <w:szCs w:val="28"/>
                          <w:u w:val="single"/>
                        </w:rPr>
                        <w:t>13/05/2026 à partir de 12</w:t>
                      </w:r>
                      <w:r w:rsidR="003E269B" w:rsidRPr="00042071">
                        <w:rPr>
                          <w:rFonts w:ascii="Roboto Condensed" w:hAnsi="Roboto Condensed" w:cstheme="minorHAnsi"/>
                          <w:b/>
                          <w:sz w:val="28"/>
                          <w:szCs w:val="28"/>
                          <w:u w:val="single"/>
                        </w:rPr>
                        <w:t>h</w:t>
                      </w:r>
                      <w:r w:rsidRPr="00042071">
                        <w:rPr>
                          <w:rFonts w:ascii="Roboto Condensed" w:hAnsi="Roboto Condensed" w:cstheme="minorHAnsi"/>
                          <w:b/>
                          <w:sz w:val="28"/>
                          <w:szCs w:val="28"/>
                          <w:u w:val="single"/>
                        </w:rPr>
                        <w:t>00</w:t>
                      </w:r>
                      <w:r w:rsidR="001C30DD">
                        <w:rPr>
                          <w:rFonts w:ascii="Roboto Condensed" w:hAnsi="Roboto Condensed" w:cstheme="minorHAnsi"/>
                          <w:b/>
                          <w:sz w:val="28"/>
                          <w:szCs w:val="28"/>
                          <w:u w:val="single"/>
                        </w:rPr>
                        <w:t xml:space="preserve"> : Au stade de foot de </w:t>
                      </w:r>
                      <w:proofErr w:type="spellStart"/>
                      <w:r w:rsidR="001C30DD">
                        <w:rPr>
                          <w:rFonts w:ascii="Roboto Condensed" w:hAnsi="Roboto Condensed" w:cstheme="minorHAnsi"/>
                          <w:b/>
                          <w:sz w:val="28"/>
                          <w:szCs w:val="28"/>
                          <w:u w:val="single"/>
                        </w:rPr>
                        <w:t>Planfoy</w:t>
                      </w:r>
                      <w:proofErr w:type="spellEnd"/>
                    </w:p>
                    <w:p w:rsidR="003E269B" w:rsidRPr="00042071" w:rsidRDefault="001C30DD" w:rsidP="003E269B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Roboto Condensed" w:hAnsi="Roboto Condensed" w:cstheme="minorHAnsi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Roboto Condensed" w:hAnsi="Roboto Condensed" w:cstheme="minorHAnsi"/>
                          <w:b/>
                          <w:sz w:val="28"/>
                          <w:szCs w:val="28"/>
                          <w:u w:val="single"/>
                        </w:rPr>
                        <w:t xml:space="preserve">384 chemin du </w:t>
                      </w:r>
                      <w:proofErr w:type="spellStart"/>
                      <w:r>
                        <w:rPr>
                          <w:rFonts w:ascii="Roboto Condensed" w:hAnsi="Roboto Condensed" w:cstheme="minorHAnsi"/>
                          <w:b/>
                          <w:sz w:val="28"/>
                          <w:szCs w:val="28"/>
                          <w:u w:val="single"/>
                        </w:rPr>
                        <w:t>Vignolet</w:t>
                      </w:r>
                      <w:proofErr w:type="spellEnd"/>
                      <w:r>
                        <w:rPr>
                          <w:rFonts w:ascii="Roboto Condensed" w:hAnsi="Roboto Condensed" w:cstheme="minorHAnsi"/>
                          <w:b/>
                          <w:sz w:val="28"/>
                          <w:szCs w:val="28"/>
                          <w:u w:val="single"/>
                        </w:rPr>
                        <w:t xml:space="preserve">, 42660 </w:t>
                      </w:r>
                      <w:proofErr w:type="spellStart"/>
                      <w:r>
                        <w:rPr>
                          <w:rFonts w:ascii="Roboto Condensed" w:hAnsi="Roboto Condensed" w:cstheme="minorHAnsi"/>
                          <w:b/>
                          <w:sz w:val="28"/>
                          <w:szCs w:val="28"/>
                          <w:u w:val="single"/>
                        </w:rPr>
                        <w:t>Planfoy</w:t>
                      </w:r>
                      <w:proofErr w:type="spellEnd"/>
                    </w:p>
                    <w:p w:rsidR="00C64F80" w:rsidRPr="00042071" w:rsidRDefault="00C64F80" w:rsidP="003E269B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Roboto Condensed" w:hAnsi="Roboto Condensed" w:cstheme="minorHAnsi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042071">
                        <w:rPr>
                          <w:rFonts w:ascii="Roboto Condensed" w:hAnsi="Roboto Condensed" w:cstheme="minorHAnsi"/>
                          <w:b/>
                          <w:sz w:val="28"/>
                          <w:szCs w:val="28"/>
                          <w:u w:val="single"/>
                        </w:rPr>
                        <w:t>Coordonnées GPS du lieu de RDV </w:t>
                      </w:r>
                      <w:proofErr w:type="gramStart"/>
                      <w:r w:rsidRPr="00042071">
                        <w:rPr>
                          <w:rFonts w:ascii="Roboto Condensed" w:hAnsi="Roboto Condensed" w:cstheme="minorHAnsi"/>
                          <w:b/>
                          <w:sz w:val="28"/>
                          <w:szCs w:val="28"/>
                          <w:u w:val="single"/>
                        </w:rPr>
                        <w:t>:</w:t>
                      </w:r>
                      <w:r w:rsidR="00042071" w:rsidRPr="00042071">
                        <w:rPr>
                          <w:rFonts w:ascii="Roboto Condensed" w:hAnsi="Roboto Condensed" w:cstheme="minorHAnsi"/>
                          <w:b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="00992C9F">
                        <w:rPr>
                          <w:rFonts w:ascii="Roboto Condensed" w:hAnsi="Roboto Condensed" w:cstheme="minorHAnsi"/>
                          <w:b/>
                          <w:sz w:val="28"/>
                          <w:szCs w:val="28"/>
                          <w:u w:val="single"/>
                        </w:rPr>
                        <w:t>45.374461</w:t>
                      </w:r>
                      <w:proofErr w:type="gramEnd"/>
                      <w:r w:rsidR="00992C9F">
                        <w:rPr>
                          <w:rFonts w:ascii="Roboto Condensed" w:hAnsi="Roboto Condensed" w:cstheme="minorHAnsi"/>
                          <w:b/>
                          <w:sz w:val="28"/>
                          <w:szCs w:val="28"/>
                          <w:u w:val="single"/>
                        </w:rPr>
                        <w:t>, 4.449127</w:t>
                      </w:r>
                    </w:p>
                    <w:p w:rsidR="003E269B" w:rsidRPr="00042071" w:rsidRDefault="003E269B" w:rsidP="003E269B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Roboto Condensed" w:hAnsi="Roboto Condensed" w:cstheme="minorHAnsi"/>
                          <w:i/>
                          <w:sz w:val="28"/>
                          <w:szCs w:val="28"/>
                        </w:rPr>
                      </w:pPr>
                      <w:r w:rsidRPr="00042071">
                        <w:rPr>
                          <w:rFonts w:ascii="Roboto Condensed" w:hAnsi="Roboto Condensed" w:cstheme="minorHAnsi"/>
                          <w:i/>
                          <w:sz w:val="28"/>
                          <w:szCs w:val="28"/>
                        </w:rPr>
                        <w:t>Prévoir une tenue adaptée</w:t>
                      </w:r>
                      <w:r w:rsidR="00042071" w:rsidRPr="00042071">
                        <w:rPr>
                          <w:rFonts w:ascii="Roboto Condensed" w:hAnsi="Roboto Condensed" w:cstheme="minorHAnsi"/>
                          <w:i/>
                          <w:sz w:val="28"/>
                          <w:szCs w:val="28"/>
                        </w:rPr>
                        <w:t xml:space="preserve"> pour une visite en forêt</w:t>
                      </w:r>
                      <w:r w:rsidRPr="00042071">
                        <w:rPr>
                          <w:rFonts w:ascii="Roboto Condensed" w:hAnsi="Roboto Condensed" w:cstheme="minorHAnsi"/>
                          <w:i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269B" w:rsidRDefault="003E269B" w:rsidP="003E269B">
      <w:pPr>
        <w:pStyle w:val="NormalWeb"/>
        <w:spacing w:before="0" w:beforeAutospacing="0" w:after="0" w:afterAutospacing="0"/>
        <w:jc w:val="both"/>
        <w:rPr>
          <w:rFonts w:ascii="Roboto Condensed" w:hAnsi="Roboto Condensed"/>
        </w:rPr>
      </w:pPr>
    </w:p>
    <w:p w:rsidR="003E269B" w:rsidRDefault="003E269B" w:rsidP="003E269B">
      <w:pPr>
        <w:pStyle w:val="NormalWeb"/>
        <w:spacing w:before="0" w:beforeAutospacing="0" w:after="0" w:afterAutospacing="0"/>
        <w:jc w:val="both"/>
        <w:rPr>
          <w:rFonts w:ascii="Roboto Condensed" w:hAnsi="Roboto Condensed"/>
        </w:rPr>
      </w:pPr>
    </w:p>
    <w:p w:rsidR="00D13B79" w:rsidRDefault="00D13B79" w:rsidP="003E269B">
      <w:pPr>
        <w:pStyle w:val="NormalWeb"/>
        <w:spacing w:after="120" w:line="264" w:lineRule="auto"/>
        <w:jc w:val="both"/>
        <w:rPr>
          <w:rFonts w:ascii="Roboto Condensed" w:hAnsi="Roboto Condensed"/>
        </w:rPr>
      </w:pPr>
    </w:p>
    <w:p w:rsidR="00042071" w:rsidRPr="00DF5795" w:rsidRDefault="00DF5795" w:rsidP="00DF5795">
      <w:pPr>
        <w:pStyle w:val="NormalWeb"/>
        <w:spacing w:after="120" w:line="264" w:lineRule="auto"/>
        <w:rPr>
          <w:rFonts w:ascii="Roboto Condensed" w:hAnsi="Roboto Condensed"/>
          <w:b/>
        </w:rPr>
      </w:pPr>
      <w:r w:rsidRPr="00DF5795">
        <w:rPr>
          <w:rFonts w:ascii="Roboto Condensed" w:hAnsi="Roboto Condensed"/>
          <w:b/>
        </w:rPr>
        <w:t xml:space="preserve">Un moment convivial et d’échange vous est proposé avant le début de la visite. </w:t>
      </w:r>
      <w:r>
        <w:rPr>
          <w:rFonts w:ascii="Roboto Condensed" w:hAnsi="Roboto Condensed"/>
          <w:b/>
        </w:rPr>
        <w:t xml:space="preserve">Nous vous donnons rendez-vous à </w:t>
      </w:r>
      <w:r w:rsidR="00042071" w:rsidRPr="00DF5795">
        <w:rPr>
          <w:rFonts w:ascii="Roboto Condensed" w:hAnsi="Roboto Condensed"/>
          <w:b/>
        </w:rPr>
        <w:t xml:space="preserve">12h00 </w:t>
      </w:r>
      <w:r>
        <w:rPr>
          <w:rFonts w:ascii="Roboto Condensed" w:hAnsi="Roboto Condensed"/>
          <w:b/>
        </w:rPr>
        <w:t>avec un repas tiré du sac. S</w:t>
      </w:r>
      <w:r w:rsidR="00042071" w:rsidRPr="00DF5795">
        <w:rPr>
          <w:rFonts w:ascii="Roboto Condensed" w:hAnsi="Roboto Condensed"/>
          <w:b/>
        </w:rPr>
        <w:t>i vous préférez, vo</w:t>
      </w:r>
      <w:r w:rsidR="001C30DD" w:rsidRPr="00DF5795">
        <w:rPr>
          <w:rFonts w:ascii="Roboto Condensed" w:hAnsi="Roboto Condensed"/>
          <w:b/>
        </w:rPr>
        <w:t>us pouvez nous rejoindre à 13h30</w:t>
      </w:r>
      <w:r w:rsidR="00042071" w:rsidRPr="00DF5795">
        <w:rPr>
          <w:rFonts w:ascii="Roboto Condensed" w:hAnsi="Roboto Condensed"/>
          <w:b/>
        </w:rPr>
        <w:t xml:space="preserve"> sur place pour le début de la visite. </w:t>
      </w:r>
    </w:p>
    <w:p w:rsidR="003E269B" w:rsidRPr="00CF5AEF" w:rsidRDefault="003E269B" w:rsidP="003E269B">
      <w:pPr>
        <w:pStyle w:val="NormalWeb"/>
        <w:spacing w:after="120" w:line="264" w:lineRule="auto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ab/>
        <w:t xml:space="preserve">Si vous êtes intéressé pour participer, </w:t>
      </w:r>
      <w:r w:rsidRPr="00042071">
        <w:rPr>
          <w:rFonts w:ascii="Roboto Condensed" w:hAnsi="Roboto Condensed"/>
          <w:b/>
          <w:u w:val="single"/>
        </w:rPr>
        <w:t xml:space="preserve">merci de nous renvoyer le coupon réponse avant le : </w:t>
      </w:r>
      <w:r w:rsidR="00042071" w:rsidRPr="00042071">
        <w:rPr>
          <w:rFonts w:ascii="Roboto Condensed" w:hAnsi="Roboto Condensed"/>
          <w:b/>
          <w:u w:val="single"/>
        </w:rPr>
        <w:t>05/05</w:t>
      </w:r>
      <w:r w:rsidRPr="00042071">
        <w:rPr>
          <w:rFonts w:ascii="Roboto Condensed" w:hAnsi="Roboto Condensed"/>
          <w:b/>
          <w:u w:val="single"/>
        </w:rPr>
        <w:t>/</w:t>
      </w:r>
      <w:r w:rsidR="00042071" w:rsidRPr="00042071">
        <w:rPr>
          <w:rFonts w:ascii="Roboto Condensed" w:hAnsi="Roboto Condensed"/>
          <w:b/>
          <w:u w:val="single"/>
        </w:rPr>
        <w:t>2026</w:t>
      </w:r>
      <w:r>
        <w:rPr>
          <w:rFonts w:ascii="Roboto Condensed" w:hAnsi="Roboto Condensed"/>
        </w:rPr>
        <w:t xml:space="preserve"> pour faciliter l’organisation de l’évènement.</w:t>
      </w:r>
      <w:r w:rsidR="00D13B79">
        <w:rPr>
          <w:rFonts w:ascii="Roboto Condensed" w:hAnsi="Roboto Condensed"/>
        </w:rPr>
        <w:t xml:space="preserve"> Nous pourrons également vous prévenir en cas d’imprévus (changement de lieu de RDV, horaire, contraintes météorologique, etc…)</w:t>
      </w:r>
    </w:p>
    <w:p w:rsidR="00687443" w:rsidRDefault="00C915F3">
      <w:r>
        <w:rPr>
          <w:noProof/>
        </w:rPr>
        <w:drawing>
          <wp:anchor distT="0" distB="0" distL="114300" distR="114300" simplePos="0" relativeHeight="251667456" behindDoc="1" locked="0" layoutInCell="1" allowOverlap="1" wp14:anchorId="1FC1FE19" wp14:editId="703DBAF4">
            <wp:simplePos x="0" y="0"/>
            <wp:positionH relativeFrom="leftMargin">
              <wp:posOffset>334241</wp:posOffset>
            </wp:positionH>
            <wp:positionV relativeFrom="paragraph">
              <wp:posOffset>30942</wp:posOffset>
            </wp:positionV>
            <wp:extent cx="163195" cy="123190"/>
            <wp:effectExtent l="0" t="0" r="825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633345-icone-ciseaux-sur-fond-blanc-illustrationle-vectorie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95" cy="123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3B79">
        <w:t>-------------------------------------------------------------------------------------------------------------------------------------------------------------</w:t>
      </w:r>
    </w:p>
    <w:p w:rsidR="00E7553E" w:rsidRPr="00042071" w:rsidRDefault="00E7553E" w:rsidP="00D13B79">
      <w:pPr>
        <w:pStyle w:val="Standard"/>
        <w:jc w:val="center"/>
        <w:rPr>
          <w:rFonts w:ascii="Roboto" w:hAnsi="Roboto"/>
          <w:sz w:val="18"/>
        </w:rPr>
      </w:pPr>
      <w:r w:rsidRPr="00042071">
        <w:rPr>
          <w:rFonts w:ascii="Roboto" w:eastAsia="Calibri" w:hAnsi="Roboto" w:cs="Calibri"/>
          <w:b/>
          <w:sz w:val="22"/>
          <w:szCs w:val="24"/>
        </w:rPr>
        <w:t>Coupon réponse</w:t>
      </w:r>
      <w:r w:rsidR="0071679D" w:rsidRPr="00042071">
        <w:rPr>
          <w:rFonts w:ascii="Roboto" w:eastAsia="Calibri" w:hAnsi="Roboto" w:cs="Calibri"/>
          <w:b/>
          <w:sz w:val="22"/>
          <w:szCs w:val="24"/>
        </w:rPr>
        <w:t xml:space="preserve"> de présence</w:t>
      </w:r>
    </w:p>
    <w:p w:rsidR="0071679D" w:rsidRPr="00042071" w:rsidRDefault="001C30DD" w:rsidP="0071679D">
      <w:pPr>
        <w:pStyle w:val="Standard"/>
        <w:spacing w:before="280" w:line="276" w:lineRule="auto"/>
        <w:jc w:val="both"/>
        <w:rPr>
          <w:rFonts w:ascii="Roboto" w:eastAsia="Calibri" w:hAnsi="Roboto" w:cs="Calibri"/>
          <w:sz w:val="22"/>
          <w:szCs w:val="24"/>
        </w:rPr>
      </w:pPr>
      <w:r>
        <w:rPr>
          <w:rFonts w:ascii="Roboto" w:eastAsia="Calibri" w:hAnsi="Roboto" w:cs="Calibri"/>
          <w:sz w:val="22"/>
          <w:szCs w:val="24"/>
        </w:rPr>
        <w:t>Nom-Prénom : ………………………………………………………………………………………………….................</w:t>
      </w:r>
      <w:r w:rsidR="00D75FE5">
        <w:rPr>
          <w:rFonts w:ascii="Roboto" w:eastAsia="Calibri" w:hAnsi="Roboto" w:cs="Calibri"/>
          <w:sz w:val="22"/>
          <w:szCs w:val="24"/>
        </w:rPr>
        <w:t>............................................</w:t>
      </w:r>
    </w:p>
    <w:p w:rsidR="00E7553E" w:rsidRPr="00042071" w:rsidRDefault="001C30DD" w:rsidP="00E7553E">
      <w:pPr>
        <w:pStyle w:val="Standard"/>
        <w:spacing w:before="280" w:line="276" w:lineRule="auto"/>
        <w:jc w:val="both"/>
        <w:rPr>
          <w:rFonts w:ascii="Roboto" w:hAnsi="Roboto"/>
          <w:sz w:val="22"/>
          <w:szCs w:val="24"/>
        </w:rPr>
      </w:pPr>
      <w:r>
        <w:rPr>
          <w:rFonts w:ascii="Roboto" w:hAnsi="Roboto"/>
          <w:sz w:val="22"/>
          <w:szCs w:val="24"/>
        </w:rPr>
        <w:t>Nombre de personnes présentes :</w:t>
      </w:r>
      <w:r w:rsidR="00D13B79" w:rsidRPr="00042071">
        <w:rPr>
          <w:rFonts w:ascii="Roboto" w:eastAsia="Calibri" w:hAnsi="Roboto" w:cs="Calibri"/>
          <w:sz w:val="22"/>
          <w:szCs w:val="24"/>
        </w:rPr>
        <w:t xml:space="preserve"> ………………………………………………………………………</w:t>
      </w:r>
      <w:r w:rsidR="002C5599" w:rsidRPr="00042071">
        <w:rPr>
          <w:rFonts w:ascii="Roboto" w:eastAsia="Calibri" w:hAnsi="Roboto" w:cs="Calibri"/>
          <w:sz w:val="22"/>
          <w:szCs w:val="24"/>
        </w:rPr>
        <w:t>.....</w:t>
      </w:r>
      <w:r>
        <w:rPr>
          <w:rFonts w:ascii="Roboto" w:eastAsia="Calibri" w:hAnsi="Roboto" w:cs="Calibri"/>
          <w:sz w:val="22"/>
          <w:szCs w:val="24"/>
        </w:rPr>
        <w:t>........................</w:t>
      </w:r>
      <w:r w:rsidR="00D75FE5">
        <w:rPr>
          <w:rFonts w:ascii="Roboto" w:eastAsia="Calibri" w:hAnsi="Roboto" w:cs="Calibri"/>
          <w:sz w:val="22"/>
          <w:szCs w:val="24"/>
        </w:rPr>
        <w:t>..........................</w:t>
      </w:r>
    </w:p>
    <w:p w:rsidR="00E7553E" w:rsidRPr="00042071" w:rsidRDefault="00E7553E" w:rsidP="00E7553E">
      <w:pPr>
        <w:pStyle w:val="Standard"/>
        <w:spacing w:before="280" w:line="276" w:lineRule="auto"/>
        <w:jc w:val="both"/>
        <w:rPr>
          <w:rFonts w:ascii="Roboto" w:hAnsi="Roboto"/>
          <w:sz w:val="22"/>
          <w:szCs w:val="24"/>
        </w:rPr>
      </w:pPr>
      <w:r w:rsidRPr="00042071">
        <w:rPr>
          <w:rFonts w:ascii="Roboto" w:eastAsia="Calibri" w:hAnsi="Roboto" w:cs="Calibri"/>
          <w:sz w:val="22"/>
          <w:szCs w:val="24"/>
        </w:rPr>
        <w:t>Téléphone : ……………………………………………………………...........</w:t>
      </w:r>
      <w:r w:rsidR="002C5599" w:rsidRPr="00042071">
        <w:rPr>
          <w:rFonts w:ascii="Roboto" w:eastAsia="Calibri" w:hAnsi="Roboto" w:cs="Calibri"/>
          <w:sz w:val="22"/>
          <w:szCs w:val="24"/>
        </w:rPr>
        <w:t>.................................................................</w:t>
      </w:r>
      <w:r w:rsidR="001C30DD">
        <w:rPr>
          <w:rFonts w:ascii="Roboto" w:eastAsia="Calibri" w:hAnsi="Roboto" w:cs="Calibri"/>
          <w:sz w:val="22"/>
          <w:szCs w:val="24"/>
        </w:rPr>
        <w:t>..</w:t>
      </w:r>
      <w:r w:rsidR="00D75FE5">
        <w:rPr>
          <w:rFonts w:ascii="Roboto" w:eastAsia="Calibri" w:hAnsi="Roboto" w:cs="Calibri"/>
          <w:sz w:val="22"/>
          <w:szCs w:val="24"/>
        </w:rPr>
        <w:t>........................</w:t>
      </w:r>
    </w:p>
    <w:p w:rsidR="00D75FE5" w:rsidRPr="00D75FE5" w:rsidRDefault="00E7553E" w:rsidP="00D13B79">
      <w:pPr>
        <w:pStyle w:val="Standard"/>
        <w:spacing w:before="280" w:line="276" w:lineRule="auto"/>
        <w:jc w:val="both"/>
        <w:rPr>
          <w:rFonts w:ascii="Roboto" w:eastAsia="Calibri" w:hAnsi="Roboto" w:cs="Calibri"/>
          <w:sz w:val="22"/>
          <w:szCs w:val="24"/>
        </w:rPr>
      </w:pPr>
      <w:r w:rsidRPr="00042071">
        <w:rPr>
          <w:rFonts w:ascii="Roboto" w:eastAsia="Calibri" w:hAnsi="Roboto" w:cs="Calibri"/>
          <w:sz w:val="22"/>
          <w:szCs w:val="24"/>
        </w:rPr>
        <w:t>Mail : ……………………………………………………………………..………@…………………………………</w:t>
      </w:r>
      <w:r w:rsidR="001C30DD">
        <w:rPr>
          <w:rFonts w:ascii="Roboto" w:eastAsia="Calibri" w:hAnsi="Roboto" w:cs="Calibri"/>
          <w:sz w:val="22"/>
          <w:szCs w:val="24"/>
        </w:rPr>
        <w:t>…</w:t>
      </w:r>
      <w:r w:rsidR="00D75FE5">
        <w:rPr>
          <w:rFonts w:ascii="Roboto" w:eastAsia="Calibri" w:hAnsi="Roboto" w:cs="Calibri"/>
          <w:sz w:val="22"/>
          <w:szCs w:val="24"/>
        </w:rPr>
        <w:t>…………………………………………………………</w:t>
      </w:r>
    </w:p>
    <w:p w:rsidR="006F70A7" w:rsidRPr="00042071" w:rsidRDefault="00F9284D" w:rsidP="00D13B79">
      <w:pPr>
        <w:pStyle w:val="NormalWeb"/>
        <w:spacing w:after="120" w:line="264" w:lineRule="auto"/>
        <w:jc w:val="both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A retourner : p</w:t>
      </w:r>
      <w:r w:rsidR="006F70A7" w:rsidRPr="00042071">
        <w:rPr>
          <w:rFonts w:ascii="Roboto" w:hAnsi="Roboto"/>
          <w:sz w:val="22"/>
        </w:rPr>
        <w:t xml:space="preserve">ar mail à : </w:t>
      </w:r>
      <w:hyperlink r:id="rId9" w:history="1">
        <w:r w:rsidR="006F70A7" w:rsidRPr="00042071">
          <w:rPr>
            <w:rStyle w:val="Lienhypertexte"/>
            <w:rFonts w:ascii="Roboto" w:hAnsi="Roboto"/>
            <w:sz w:val="22"/>
          </w:rPr>
          <w:t>etienne.coste@cnpf.fr</w:t>
        </w:r>
      </w:hyperlink>
      <w:r>
        <w:rPr>
          <w:rStyle w:val="Lienhypertexte"/>
          <w:rFonts w:ascii="Roboto" w:hAnsi="Roboto"/>
          <w:sz w:val="22"/>
          <w:u w:val="none"/>
        </w:rPr>
        <w:t xml:space="preserve"> </w:t>
      </w:r>
      <w:r w:rsidRPr="00F9284D">
        <w:rPr>
          <w:rStyle w:val="Lienhypertexte"/>
          <w:rFonts w:ascii="Roboto" w:hAnsi="Roboto"/>
          <w:b/>
          <w:color w:val="auto"/>
          <w:sz w:val="22"/>
          <w:u w:val="none"/>
        </w:rPr>
        <w:t>ou</w:t>
      </w:r>
      <w:r w:rsidRPr="00F9284D">
        <w:rPr>
          <w:rStyle w:val="Lienhypertexte"/>
          <w:rFonts w:ascii="Roboto" w:hAnsi="Roboto"/>
          <w:color w:val="auto"/>
          <w:sz w:val="22"/>
          <w:u w:val="none"/>
        </w:rPr>
        <w:t xml:space="preserve"> par</w:t>
      </w:r>
      <w:r w:rsidR="006F70A7" w:rsidRPr="00F9284D">
        <w:rPr>
          <w:rFonts w:ascii="Roboto" w:hAnsi="Roboto"/>
          <w:sz w:val="22"/>
        </w:rPr>
        <w:t xml:space="preserve"> </w:t>
      </w:r>
      <w:r w:rsidR="006F70A7" w:rsidRPr="00042071">
        <w:rPr>
          <w:rFonts w:ascii="Roboto" w:hAnsi="Roboto"/>
          <w:sz w:val="22"/>
        </w:rPr>
        <w:t>photo SMS (photo nette) : 07.63.74.55.25</w:t>
      </w:r>
    </w:p>
    <w:p w:rsidR="00D13B79" w:rsidRPr="00042071" w:rsidRDefault="00F9284D" w:rsidP="00D13B79">
      <w:pPr>
        <w:pStyle w:val="NormalWeb"/>
        <w:spacing w:after="120" w:line="264" w:lineRule="auto"/>
        <w:jc w:val="both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Ou p</w:t>
      </w:r>
      <w:r w:rsidR="00D13B79" w:rsidRPr="00042071">
        <w:rPr>
          <w:rFonts w:ascii="Roboto" w:hAnsi="Roboto"/>
          <w:sz w:val="22"/>
        </w:rPr>
        <w:t>ar courrier à l’adresse : CNPF, 3 bis rue de la République, 42220 BOURG-ARGENTAL</w:t>
      </w:r>
    </w:p>
    <w:sectPr w:rsidR="00D13B79" w:rsidRPr="00042071" w:rsidSect="003E269B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61E" w:rsidRDefault="0001361E" w:rsidP="003E269B">
      <w:r>
        <w:separator/>
      </w:r>
    </w:p>
  </w:endnote>
  <w:endnote w:type="continuationSeparator" w:id="0">
    <w:p w:rsidR="0001361E" w:rsidRDefault="0001361E" w:rsidP="003E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69B" w:rsidRDefault="003E269B">
    <w:pPr>
      <w:pStyle w:val="Pieddepage"/>
    </w:pPr>
    <w:r w:rsidRPr="003E269B"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7E9F2834" wp14:editId="3AD641DC">
              <wp:simplePos x="0" y="0"/>
              <wp:positionH relativeFrom="column">
                <wp:posOffset>1958340</wp:posOffset>
              </wp:positionH>
              <wp:positionV relativeFrom="paragraph">
                <wp:posOffset>46990</wp:posOffset>
              </wp:positionV>
              <wp:extent cx="1440180" cy="281940"/>
              <wp:effectExtent l="0" t="0" r="7620" b="3810"/>
              <wp:wrapNone/>
              <wp:docPr id="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81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E269B" w:rsidRPr="00580BF2" w:rsidRDefault="003E269B" w:rsidP="003E269B">
                          <w:pPr>
                            <w:rPr>
                              <w:rFonts w:ascii="Roboto Condensed" w:hAnsi="Roboto Condensed"/>
                            </w:rPr>
                          </w:pPr>
                          <w:r w:rsidRPr="00580BF2">
                            <w:rPr>
                              <w:rFonts w:ascii="Roboto Condensed" w:hAnsi="Roboto Condensed"/>
                            </w:rPr>
                            <w:t>Avec le soutien de 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9F283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54.2pt;margin-top:3.7pt;width:113.4pt;height:22.2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" stroked="f">
              <v:textbox>
                <w:txbxContent>
                  <w:p w:rsidR="003E269B" w:rsidRPr="00580BF2" w:rsidRDefault="003E269B" w:rsidP="003E269B">
                    <w:pPr>
                      <w:rPr>
                        <w:rFonts w:ascii="Roboto Condensed" w:hAnsi="Roboto Condensed"/>
                      </w:rPr>
                    </w:pPr>
                    <w:r w:rsidRPr="00580BF2">
                      <w:rPr>
                        <w:rFonts w:ascii="Roboto Condensed" w:hAnsi="Roboto Condensed"/>
                      </w:rPr>
                      <w:t>Avec le soutien de :</w:t>
                    </w:r>
                  </w:p>
                </w:txbxContent>
              </v:textbox>
            </v:shape>
          </w:pict>
        </mc:Fallback>
      </mc:AlternateContent>
    </w:r>
    <w:r w:rsidRPr="003E269B">
      <w:rPr>
        <w:noProof/>
      </w:rPr>
      <w:drawing>
        <wp:anchor distT="0" distB="0" distL="114300" distR="114300" simplePos="0" relativeHeight="251663360" behindDoc="0" locked="0" layoutInCell="1" allowOverlap="1" wp14:anchorId="271C3FBD" wp14:editId="01C5F654">
          <wp:simplePos x="0" y="0"/>
          <wp:positionH relativeFrom="column">
            <wp:posOffset>3215005</wp:posOffset>
          </wp:positionH>
          <wp:positionV relativeFrom="paragraph">
            <wp:posOffset>-251460</wp:posOffset>
          </wp:positionV>
          <wp:extent cx="1470660" cy="687705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loire-couleur_2017-03-07_16-39-40_73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0660" cy="687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61E" w:rsidRDefault="0001361E" w:rsidP="003E269B">
      <w:r>
        <w:separator/>
      </w:r>
    </w:p>
  </w:footnote>
  <w:footnote w:type="continuationSeparator" w:id="0">
    <w:p w:rsidR="0001361E" w:rsidRDefault="0001361E" w:rsidP="003E2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69B" w:rsidRDefault="00F704FF" w:rsidP="003E269B">
    <w:pPr>
      <w:pStyle w:val="En-tte"/>
      <w:tabs>
        <w:tab w:val="clear" w:pos="4536"/>
        <w:tab w:val="clear" w:pos="9072"/>
        <w:tab w:val="left" w:pos="3684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2DB35B96" wp14:editId="54CD6222">
          <wp:simplePos x="0" y="0"/>
          <wp:positionH relativeFrom="margin">
            <wp:align>right</wp:align>
          </wp:positionH>
          <wp:positionV relativeFrom="paragraph">
            <wp:posOffset>-303992</wp:posOffset>
          </wp:positionV>
          <wp:extent cx="1224106" cy="722997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GS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106" cy="722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BFC39FE" wp14:editId="06498019">
          <wp:simplePos x="0" y="0"/>
          <wp:positionH relativeFrom="margin">
            <wp:align>left</wp:align>
          </wp:positionH>
          <wp:positionV relativeFrom="paragraph">
            <wp:posOffset>-320964</wp:posOffset>
          </wp:positionV>
          <wp:extent cx="2826327" cy="748146"/>
          <wp:effectExtent l="0" t="0" r="0" b="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NPF-RP-DENOM-log-cmjn-M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210" cy="7497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269B">
      <w:tab/>
    </w:r>
  </w:p>
  <w:p w:rsidR="003E269B" w:rsidRDefault="003E269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545D1C"/>
    <w:multiLevelType w:val="hybridMultilevel"/>
    <w:tmpl w:val="A93833A4"/>
    <w:lvl w:ilvl="0" w:tplc="FBB03CD0">
      <w:start w:val="3"/>
      <w:numFmt w:val="bullet"/>
      <w:lvlText w:val="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EB101D"/>
    <w:multiLevelType w:val="hybridMultilevel"/>
    <w:tmpl w:val="C1207596"/>
    <w:lvl w:ilvl="0" w:tplc="040C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5F57819"/>
    <w:multiLevelType w:val="hybridMultilevel"/>
    <w:tmpl w:val="6914C4BC"/>
    <w:lvl w:ilvl="0" w:tplc="FBB03CD0">
      <w:start w:val="3"/>
      <w:numFmt w:val="bullet"/>
      <w:lvlText w:val="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9B"/>
    <w:rsid w:val="0001361E"/>
    <w:rsid w:val="00042071"/>
    <w:rsid w:val="000C03AF"/>
    <w:rsid w:val="00164710"/>
    <w:rsid w:val="001C30DD"/>
    <w:rsid w:val="001F7333"/>
    <w:rsid w:val="00230A70"/>
    <w:rsid w:val="002C5599"/>
    <w:rsid w:val="003D7F30"/>
    <w:rsid w:val="003E269B"/>
    <w:rsid w:val="005C58E0"/>
    <w:rsid w:val="005D3288"/>
    <w:rsid w:val="00687443"/>
    <w:rsid w:val="00696851"/>
    <w:rsid w:val="006A6E68"/>
    <w:rsid w:val="006F70A7"/>
    <w:rsid w:val="0071679D"/>
    <w:rsid w:val="007C7ABF"/>
    <w:rsid w:val="00814565"/>
    <w:rsid w:val="00820E62"/>
    <w:rsid w:val="00921BB6"/>
    <w:rsid w:val="00992B2F"/>
    <w:rsid w:val="00992C9F"/>
    <w:rsid w:val="00A45A11"/>
    <w:rsid w:val="00B1554A"/>
    <w:rsid w:val="00BB2937"/>
    <w:rsid w:val="00BC6B12"/>
    <w:rsid w:val="00C40882"/>
    <w:rsid w:val="00C64F80"/>
    <w:rsid w:val="00C840A6"/>
    <w:rsid w:val="00C85997"/>
    <w:rsid w:val="00C915F3"/>
    <w:rsid w:val="00CC1937"/>
    <w:rsid w:val="00D13B79"/>
    <w:rsid w:val="00D27D0A"/>
    <w:rsid w:val="00D600FC"/>
    <w:rsid w:val="00D75FE5"/>
    <w:rsid w:val="00DA7164"/>
    <w:rsid w:val="00DC0E99"/>
    <w:rsid w:val="00DD7954"/>
    <w:rsid w:val="00DE51B4"/>
    <w:rsid w:val="00DF5795"/>
    <w:rsid w:val="00E7553E"/>
    <w:rsid w:val="00F704FF"/>
    <w:rsid w:val="00F9284D"/>
    <w:rsid w:val="00FD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BBE256-41C1-41D9-A8A2-FCB49727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6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269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paragraph" w:styleId="En-tte">
    <w:name w:val="header"/>
    <w:basedOn w:val="Normal"/>
    <w:link w:val="En-tteCar"/>
    <w:unhideWhenUsed/>
    <w:rsid w:val="003E26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E269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E26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269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Standard">
    <w:name w:val="Standard"/>
    <w:rsid w:val="00E7553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6F70A7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2B2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2B2F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tienne.coste@cnpf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CNPF-NAT</Company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Gregory.Nouky</dc:creator>
  <cp:keywords/>
  <dc:description/>
  <cp:lastModifiedBy>etienne.coste</cp:lastModifiedBy>
  <cp:revision>13</cp:revision>
  <dcterms:created xsi:type="dcterms:W3CDTF">2026-03-16T14:14:00Z</dcterms:created>
  <dcterms:modified xsi:type="dcterms:W3CDTF">2026-04-10T08:16:00Z</dcterms:modified>
</cp:coreProperties>
</file>